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D6" w:rsidRPr="00BE20D6" w:rsidRDefault="006E5DBA" w:rsidP="006E5DBA">
      <w:pPr>
        <w:tabs>
          <w:tab w:val="left" w:pos="8718"/>
        </w:tabs>
        <w:spacing w:after="0" w:line="240" w:lineRule="auto"/>
        <w:rPr>
          <w:b/>
          <w:color w:val="538135" w:themeColor="accent6" w:themeShade="BF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entury Gothic" w:hAnsi="Century Gothic"/>
          <w:noProof/>
          <w:sz w:val="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3008602</wp:posOffset>
                </wp:positionH>
                <wp:positionV relativeFrom="paragraph">
                  <wp:posOffset>-1436</wp:posOffset>
                </wp:positionV>
                <wp:extent cx="884583" cy="70675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83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DBA" w:rsidRDefault="006E5DB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A9E75A" wp14:editId="691D2A9B">
                                  <wp:extent cx="647700" cy="64770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ms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119" cy="64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36.9pt;margin-top:-.1pt;width:69.65pt;height:5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8+jwIAAJAFAAAOAAAAZHJzL2Uyb0RvYy54bWysVEtvGyEQvlfqf0Dcm7UdO3YtryM3UapK&#10;URLVqSL1hlmIUYGhgL3r/voO7PrRNJdUvewOzDffMM/ZZWM02QofFNiS9s96lAjLoVL2uaTfHm8+&#10;TCgJkdmKabCipDsR6OX8/btZ7aZiAGvQlfAESWyY1q6k6xjdtCgCXwvDwhk4YVEpwRsW8eifi8qz&#10;GtmNLga93kVRg6+cBy5CwNvrVknnmV9KweO9lEFEokuKb4v56/N3lb7FfMamz565teLdM9g/vMIw&#10;ZdHpgeqaRUY2Xv1FZRT3EEDGMw6mACkVFzkGjKbfexHNcs2cyLFgcoI7pCn8P1p+t33wRFUlHWB6&#10;LDNYo+9YKVIJEkUTBcF7TFLtwhSxS4fo2HyCBou9vw94mWJvpDfpj1ER1CPf7pBipCIcLyeT4Why&#10;TglH1bh3MR6NEktxNHY+xM8CDElCST1WMCeWbW9DbKF7SPIVQKvqRmmdD6lrxJX2ZMuw3jrmJyL5&#10;HyhtSV3Si/NRLxNbSOYts7aJRuS+6dylwNsAsxR3WiSMtl+FxLzlOF/xzTgX9uA/oxNKoqu3GHb4&#10;46veYtzGgRbZM9h4MDbKgs/R50E7pqz6sU+ZbPFYm5O4kxibVdM1xAqqHfaDh3asguM3Cqt2y0J8&#10;YB7nCFsAd0O8x4/UgFmHTqJkDf7Xa/cJj+2NWkpqnMuShp8b5gUl+ovFxv/YHw7TIOfDcDRObetP&#10;NatTjd2YK8BW6OMWcjyLCR/1XpQezBOukEXyiipmOfouadyLV7HdFriCuFgsMghH17F4a5eOJ+qU&#10;3tSTj80T865r3DQ8d7CfYDZ90b8tNllaWGwiSJWbOyW4zWqXeBz7PB7dikp75fScUcdFOv8NAAD/&#10;/wMAUEsDBBQABgAIAAAAIQCGzWX14AAAAAkBAAAPAAAAZHJzL2Rvd25yZXYueG1sTI9LT8MwEITv&#10;SP0P1lbiglonDbQoxKkQ4iH1RsND3Nx4m0SN11HsJuHfs5xgbqsZzXybbSfbigF73zhSEC8jEEil&#10;Mw1VCt6Kp8UtCB80Gd06QgXf6GGbzy4ynRo30isO+1AJLiGfagV1CF0qpS9rtNovXYfE3tH1Vgc+&#10;+0qaXo9cblu5iqK1tLohXqh1hw81lqf92Sr4uqo+d356fh+Tm6R7fBmKzYcplLqcT/d3IAJO4S8M&#10;v/iMDjkzHdyZjBetgutNwuhBwWIFgv11nMQgDhxkgcwz+f+D/AcAAP//AwBQSwECLQAUAAYACAAA&#10;ACEAtoM4kv4AAADhAQAAEwAAAAAAAAAAAAAAAAAAAAAAW0NvbnRlbnRfVHlwZXNdLnhtbFBLAQIt&#10;ABQABgAIAAAAIQA4/SH/1gAAAJQBAAALAAAAAAAAAAAAAAAAAC8BAABfcmVscy8ucmVsc1BLAQIt&#10;ABQABgAIAAAAIQC3zr8+jwIAAJAFAAAOAAAAAAAAAAAAAAAAAC4CAABkcnMvZTJvRG9jLnhtbFBL&#10;AQItABQABgAIAAAAIQCGzWX14AAAAAkBAAAPAAAAAAAAAAAAAAAAAOkEAABkcnMvZG93bnJldi54&#10;bWxQSwUGAAAAAAQABADzAAAA9gUAAAAA&#10;" fillcolor="white [3201]" stroked="f" strokeweight=".5pt">
                <v:textbox>
                  <w:txbxContent>
                    <w:p w:rsidR="006E5DBA" w:rsidRDefault="006E5DBA">
                      <w:r>
                        <w:rPr>
                          <w:noProof/>
                        </w:rPr>
                        <w:drawing>
                          <wp:inline distT="0" distB="0" distL="0" distR="0" wp14:anchorId="38A9E75A" wp14:editId="691D2A9B">
                            <wp:extent cx="647700" cy="647700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ms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119" cy="6491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20D6">
        <w:rPr>
          <w:noProof/>
          <w:lang w:eastAsia="fr-FR"/>
        </w:rPr>
        <w:drawing>
          <wp:inline distT="0" distB="0" distL="0" distR="0" wp14:anchorId="1145AFF9" wp14:editId="397CA2EC">
            <wp:extent cx="1311965" cy="540384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ville 20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709" cy="5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38135" w:themeColor="accent6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6E5DBA">
        <w:rPr>
          <w:noProof/>
          <w:color w:val="FFFFFF" w:themeColor="background1"/>
          <w:lang w:eastAsia="fr-FR"/>
          <w14:textFill>
            <w14:noFill/>
          </w14:textFill>
        </w:rPr>
        <w:drawing>
          <wp:inline distT="0" distB="0" distL="0" distR="0" wp14:anchorId="438F6AA4" wp14:editId="6FFAE7FF">
            <wp:extent cx="765313" cy="751738"/>
            <wp:effectExtent l="0" t="0" r="0" b="0"/>
            <wp:docPr id="18" name="Image 18" descr="C:\Users\user\Documents\OMS VA\SPORT ETE  DANS QUARTIERS\logo_quartier_ete_avec_Marianne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OMS VA\SPORT ETE  DANS QUARTIERS\logo_quartier_ete_avec_Marianne_2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53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42" w:rsidRPr="00BE20D6" w:rsidRDefault="00C81342" w:rsidP="00C81342">
      <w:pPr>
        <w:spacing w:after="0" w:line="240" w:lineRule="auto"/>
        <w:jc w:val="center"/>
        <w:rPr>
          <w:b/>
          <w:color w:val="538135" w:themeColor="accent6" w:themeShade="BF"/>
          <w:sz w:val="5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E20D6">
        <w:rPr>
          <w:b/>
          <w:color w:val="538135" w:themeColor="accent6" w:themeShade="BF"/>
          <w:sz w:val="5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 Un été de sport dans mon quartier »</w:t>
      </w:r>
    </w:p>
    <w:p w:rsidR="00C81342" w:rsidRPr="00BE20D6" w:rsidRDefault="00EB3B03" w:rsidP="00C81342">
      <w:pPr>
        <w:spacing w:after="0" w:line="240" w:lineRule="auto"/>
        <w:jc w:val="center"/>
        <w:rPr>
          <w:b/>
          <w:color w:val="538135" w:themeColor="accent6" w:themeShade="BF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Du </w:t>
      </w:r>
      <w:r w:rsidR="00C81342" w:rsidRPr="00BE20D6">
        <w:rPr>
          <w:b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 au 17 juillet et du 14 au 28 août</w:t>
      </w:r>
      <w:r>
        <w:rPr>
          <w:b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2021</w:t>
      </w:r>
    </w:p>
    <w:p w:rsidR="00C81342" w:rsidRPr="00EB3B03" w:rsidRDefault="00C81342" w:rsidP="00C81342">
      <w:pPr>
        <w:spacing w:after="0" w:line="240" w:lineRule="auto"/>
        <w:jc w:val="center"/>
        <w:rPr>
          <w:b/>
          <w:color w:val="538135" w:themeColor="accent6" w:themeShade="BF"/>
          <w:sz w:val="5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B3B03">
        <w:rPr>
          <w:b/>
          <w:color w:val="2F5496" w:themeColor="accent5" w:themeShade="BF"/>
          <w:sz w:val="5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 Pass</w:t>
      </w:r>
      <w:r w:rsidR="008C0682">
        <w:rPr>
          <w:b/>
          <w:color w:val="2F5496" w:themeColor="accent5" w:themeShade="BF"/>
          <w:sz w:val="5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’Activité </w:t>
      </w:r>
      <w:r w:rsidRPr="00EB3B03">
        <w:rPr>
          <w:b/>
          <w:color w:val="2F5496" w:themeColor="accent5" w:themeShade="BF"/>
          <w:sz w:val="5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gagnant !</w:t>
      </w:r>
    </w:p>
    <w:p w:rsidR="00C81342" w:rsidRPr="00BE20D6" w:rsidRDefault="00C81342" w:rsidP="00C81342">
      <w:pPr>
        <w:jc w:val="center"/>
        <w:rPr>
          <w:rFonts w:ascii="Century Gothic" w:hAnsi="Century Gothic"/>
          <w:sz w:val="24"/>
        </w:rPr>
      </w:pPr>
      <w:r w:rsidRPr="00BE20D6">
        <w:rPr>
          <w:rFonts w:ascii="Century Gothic" w:hAnsi="Century Gothic"/>
          <w:sz w:val="24"/>
        </w:rPr>
        <w:t>Jeu organisé par l</w:t>
      </w:r>
      <w:r w:rsidR="00EB3B03">
        <w:rPr>
          <w:rFonts w:ascii="Century Gothic" w:hAnsi="Century Gothic"/>
          <w:sz w:val="24"/>
        </w:rPr>
        <w:t>’Office Municipal du S</w:t>
      </w:r>
      <w:r w:rsidRPr="00BE20D6">
        <w:rPr>
          <w:rFonts w:ascii="Century Gothic" w:hAnsi="Century Gothic"/>
          <w:sz w:val="24"/>
        </w:rPr>
        <w:t>port</w:t>
      </w:r>
    </w:p>
    <w:p w:rsidR="00C81342" w:rsidRPr="00EB3B03" w:rsidRDefault="00BE20D6" w:rsidP="00C81342">
      <w:pPr>
        <w:jc w:val="center"/>
        <w:rPr>
          <w:b/>
          <w:sz w:val="6"/>
          <w:u w:val="single"/>
        </w:rPr>
      </w:pPr>
      <w:r>
        <w:rPr>
          <w:noProof/>
          <w:lang w:eastAsia="fr-FR"/>
        </w:rPr>
        <w:drawing>
          <wp:inline distT="0" distB="0" distL="0" distR="0" wp14:anchorId="48CB6F07" wp14:editId="3F6F3EED">
            <wp:extent cx="3011557" cy="982018"/>
            <wp:effectExtent l="0" t="0" r="0" b="8890"/>
            <wp:docPr id="7" name="Image 7" descr="318,503 MEILLEURES Tirage Au Sort IMAGES, PHOTOS ET ILLUSTRATIONS  VECTORIELLES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8,503 MEILLEURES Tirage Au Sort IMAGES, PHOTOS ET ILLUSTRATIONS  VECTORIELLES STOCK | Adobe 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26" cy="102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42" w:rsidRPr="00EB3B03" w:rsidRDefault="00C81342" w:rsidP="00C81342">
      <w:pPr>
        <w:jc w:val="center"/>
        <w:rPr>
          <w:rFonts w:ascii="Century Gothic" w:hAnsi="Century Gothic"/>
          <w:b/>
          <w:color w:val="538135" w:themeColor="accent6" w:themeShade="BF"/>
          <w:sz w:val="36"/>
        </w:rPr>
      </w:pPr>
      <w:r w:rsidRPr="00EB3B03">
        <w:rPr>
          <w:rFonts w:ascii="Century Gothic" w:hAnsi="Century Gothic"/>
          <w:b/>
          <w:color w:val="538135" w:themeColor="accent6" w:themeShade="BF"/>
          <w:sz w:val="36"/>
        </w:rPr>
        <w:t>Je dois faire quoi ?</w:t>
      </w:r>
    </w:p>
    <w:p w:rsidR="00C81342" w:rsidRPr="00BE20D6" w:rsidRDefault="00C81342" w:rsidP="00C81342">
      <w:pPr>
        <w:pStyle w:val="Paragraphedeliste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>Je dois avoir complété</w:t>
      </w:r>
      <w:r w:rsidRPr="00BE20D6">
        <w:rPr>
          <w:rFonts w:ascii="Century Gothic" w:hAnsi="Century Gothic"/>
          <w:b/>
          <w:sz w:val="24"/>
          <w:szCs w:val="24"/>
        </w:rPr>
        <w:t xml:space="preserve"> mes coordonnées lisiblement</w:t>
      </w:r>
      <w:r w:rsidRPr="00BE20D6">
        <w:rPr>
          <w:rFonts w:ascii="Century Gothic" w:hAnsi="Century Gothic"/>
          <w:sz w:val="24"/>
          <w:szCs w:val="24"/>
        </w:rPr>
        <w:t xml:space="preserve"> sur mon Pass</w:t>
      </w:r>
      <w:r w:rsidR="008C0682">
        <w:rPr>
          <w:rFonts w:ascii="Century Gothic" w:hAnsi="Century Gothic"/>
          <w:sz w:val="24"/>
          <w:szCs w:val="24"/>
        </w:rPr>
        <w:t>’Activité</w:t>
      </w:r>
      <w:r w:rsidRPr="00BE20D6">
        <w:rPr>
          <w:rFonts w:ascii="Century Gothic" w:hAnsi="Century Gothic"/>
          <w:sz w:val="24"/>
          <w:szCs w:val="24"/>
        </w:rPr>
        <w:t xml:space="preserve"> qui m’a été remis </w:t>
      </w:r>
      <w:r w:rsidR="008C0682">
        <w:rPr>
          <w:rFonts w:ascii="Century Gothic" w:hAnsi="Century Gothic"/>
          <w:sz w:val="24"/>
          <w:szCs w:val="24"/>
        </w:rPr>
        <w:t xml:space="preserve">par un animateur </w:t>
      </w:r>
      <w:r w:rsidRPr="00BE20D6">
        <w:rPr>
          <w:rFonts w:ascii="Century Gothic" w:hAnsi="Century Gothic"/>
          <w:sz w:val="24"/>
          <w:szCs w:val="24"/>
        </w:rPr>
        <w:t>lors de ma 1</w:t>
      </w:r>
      <w:r w:rsidRPr="00BE20D6">
        <w:rPr>
          <w:rFonts w:ascii="Century Gothic" w:hAnsi="Century Gothic"/>
          <w:sz w:val="24"/>
          <w:szCs w:val="24"/>
          <w:vertAlign w:val="superscript"/>
        </w:rPr>
        <w:t>ère</w:t>
      </w:r>
      <w:r w:rsidRPr="00BE20D6">
        <w:rPr>
          <w:rFonts w:ascii="Century Gothic" w:hAnsi="Century Gothic"/>
          <w:sz w:val="24"/>
          <w:szCs w:val="24"/>
        </w:rPr>
        <w:t xml:space="preserve">  participation</w:t>
      </w:r>
      <w:r w:rsidR="008C0682">
        <w:rPr>
          <w:rFonts w:ascii="Century Gothic" w:hAnsi="Century Gothic"/>
          <w:sz w:val="24"/>
          <w:szCs w:val="24"/>
        </w:rPr>
        <w:t>,</w:t>
      </w:r>
    </w:p>
    <w:p w:rsidR="00C81342" w:rsidRPr="00BE20D6" w:rsidRDefault="00C81342" w:rsidP="00C81342">
      <w:pPr>
        <w:pStyle w:val="Paragraphedeliste"/>
        <w:spacing w:before="360" w:line="240" w:lineRule="auto"/>
        <w:ind w:left="714"/>
        <w:jc w:val="both"/>
        <w:rPr>
          <w:rFonts w:ascii="Century Gothic" w:hAnsi="Century Gothic"/>
          <w:sz w:val="24"/>
          <w:szCs w:val="24"/>
        </w:rPr>
      </w:pPr>
    </w:p>
    <w:p w:rsidR="00C81342" w:rsidRPr="00BE20D6" w:rsidRDefault="00C81342" w:rsidP="00C81342">
      <w:pPr>
        <w:pStyle w:val="Paragraphedeliste"/>
        <w:numPr>
          <w:ilvl w:val="0"/>
          <w:numId w:val="1"/>
        </w:numPr>
        <w:spacing w:before="360" w:after="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 xml:space="preserve">Je dois avoir réussi </w:t>
      </w:r>
      <w:r w:rsidRPr="00BE20D6">
        <w:rPr>
          <w:rFonts w:ascii="Century Gothic" w:hAnsi="Century Gothic"/>
          <w:b/>
          <w:sz w:val="24"/>
          <w:szCs w:val="24"/>
        </w:rPr>
        <w:t>l’étape 1</w:t>
      </w:r>
      <w:r w:rsidRPr="00BE20D6">
        <w:rPr>
          <w:rFonts w:ascii="Century Gothic" w:hAnsi="Century Gothic"/>
          <w:sz w:val="24"/>
          <w:szCs w:val="24"/>
        </w:rPr>
        <w:t xml:space="preserve">, qui m’a permis d’obtenir une gourde aux couleurs </w:t>
      </w:r>
      <w:r w:rsidR="008C0682">
        <w:rPr>
          <w:rFonts w:ascii="Century Gothic" w:hAnsi="Century Gothic"/>
          <w:sz w:val="24"/>
          <w:szCs w:val="24"/>
        </w:rPr>
        <w:t xml:space="preserve"> </w:t>
      </w:r>
      <w:r w:rsidR="00EA2921">
        <w:rPr>
          <w:rFonts w:ascii="Century Gothic" w:hAnsi="Century Gothic"/>
          <w:sz w:val="24"/>
          <w:szCs w:val="24"/>
        </w:rPr>
        <w:t xml:space="preserve">               </w:t>
      </w:r>
      <w:r w:rsidR="008C0682">
        <w:rPr>
          <w:rFonts w:ascii="Century Gothic" w:hAnsi="Century Gothic"/>
          <w:sz w:val="24"/>
          <w:szCs w:val="24"/>
        </w:rPr>
        <w:t xml:space="preserve"> </w:t>
      </w:r>
      <w:r w:rsidRPr="00BE20D6">
        <w:rPr>
          <w:rFonts w:ascii="Century Gothic" w:hAnsi="Century Gothic"/>
          <w:sz w:val="24"/>
          <w:szCs w:val="24"/>
        </w:rPr>
        <w:t>« Un été de sport dans mon quartier »</w:t>
      </w:r>
      <w:r w:rsidR="008C0682">
        <w:rPr>
          <w:rFonts w:ascii="Century Gothic" w:hAnsi="Century Gothic"/>
          <w:sz w:val="24"/>
          <w:szCs w:val="24"/>
        </w:rPr>
        <w:t>,</w:t>
      </w:r>
      <w:r w:rsidRPr="00BE20D6">
        <w:rPr>
          <w:rFonts w:ascii="Century Gothic" w:hAnsi="Century Gothic"/>
          <w:sz w:val="24"/>
          <w:szCs w:val="24"/>
        </w:rPr>
        <w:t xml:space="preserve"> </w:t>
      </w:r>
    </w:p>
    <w:p w:rsidR="00C81342" w:rsidRPr="00BE20D6" w:rsidRDefault="00C81342" w:rsidP="00BE20D6">
      <w:pPr>
        <w:spacing w:after="0" w:line="240" w:lineRule="auto"/>
        <w:ind w:left="284"/>
        <w:jc w:val="center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>Rappel étape</w:t>
      </w:r>
      <w:r w:rsidRPr="00BE20D6">
        <w:rPr>
          <w:rFonts w:ascii="Century Gothic" w:hAnsi="Century Gothic"/>
          <w:noProof/>
          <w:sz w:val="24"/>
          <w:szCs w:val="24"/>
          <w:lang w:eastAsia="fr-FR"/>
        </w:rPr>
        <w:drawing>
          <wp:inline distT="0" distB="0" distL="0" distR="0" wp14:anchorId="445054DB" wp14:editId="58D43A43">
            <wp:extent cx="489555" cy="383520"/>
            <wp:effectExtent l="0" t="0" r="6350" b="0"/>
            <wp:docPr id="12" name="Image 12" descr="Numér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méro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24" cy="39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42" w:rsidRPr="00BE20D6" w:rsidRDefault="00C81342" w:rsidP="00BE20D6">
      <w:pPr>
        <w:spacing w:after="0" w:line="240" w:lineRule="auto"/>
        <w:ind w:left="284"/>
        <w:jc w:val="center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 xml:space="preserve">(Avoir pratiqué </w:t>
      </w:r>
      <w:r w:rsidRPr="00EB3B03">
        <w:rPr>
          <w:rFonts w:ascii="Century Gothic" w:hAnsi="Century Gothic"/>
          <w:b/>
          <w:color w:val="4472C4" w:themeColor="accent5"/>
          <w:sz w:val="24"/>
          <w:szCs w:val="24"/>
        </w:rPr>
        <w:t xml:space="preserve">3 activités différentes </w:t>
      </w:r>
      <w:r w:rsidRPr="00BE20D6">
        <w:rPr>
          <w:rFonts w:ascii="Century Gothic" w:hAnsi="Century Gothic"/>
          <w:sz w:val="24"/>
          <w:szCs w:val="24"/>
        </w:rPr>
        <w:t>entre juillet et août 2021)</w:t>
      </w:r>
    </w:p>
    <w:p w:rsidR="00C81342" w:rsidRPr="00BE20D6" w:rsidRDefault="00C81342" w:rsidP="00C81342">
      <w:pPr>
        <w:pStyle w:val="Paragraphedeliste"/>
        <w:tabs>
          <w:tab w:val="left" w:pos="4007"/>
        </w:tabs>
        <w:spacing w:after="0" w:line="240" w:lineRule="auto"/>
        <w:ind w:left="714"/>
        <w:jc w:val="both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ab/>
      </w:r>
    </w:p>
    <w:p w:rsidR="00C81342" w:rsidRPr="00BE20D6" w:rsidRDefault="00C81342" w:rsidP="00C81342">
      <w:pPr>
        <w:pStyle w:val="Paragraphedeliste"/>
        <w:numPr>
          <w:ilvl w:val="0"/>
          <w:numId w:val="1"/>
        </w:numPr>
        <w:spacing w:before="360" w:after="0" w:line="240" w:lineRule="auto"/>
        <w:ind w:left="714" w:hanging="357"/>
        <w:jc w:val="both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>Je dois avoir franchi</w:t>
      </w:r>
      <w:r w:rsidRPr="00BE20D6">
        <w:rPr>
          <w:rFonts w:ascii="Century Gothic" w:hAnsi="Century Gothic"/>
          <w:b/>
          <w:sz w:val="24"/>
          <w:szCs w:val="24"/>
        </w:rPr>
        <w:t xml:space="preserve"> l’étape 2  </w:t>
      </w:r>
      <w:r w:rsidRPr="00BE20D6">
        <w:rPr>
          <w:rFonts w:ascii="Century Gothic" w:hAnsi="Century Gothic"/>
          <w:sz w:val="24"/>
          <w:szCs w:val="24"/>
        </w:rPr>
        <w:t>et</w:t>
      </w:r>
      <w:r w:rsidRPr="00BE20D6">
        <w:rPr>
          <w:rFonts w:ascii="Century Gothic" w:hAnsi="Century Gothic"/>
          <w:b/>
          <w:sz w:val="24"/>
          <w:szCs w:val="24"/>
        </w:rPr>
        <w:t xml:space="preserve"> remettre mon Pass</w:t>
      </w:r>
      <w:r w:rsidR="008C0682">
        <w:rPr>
          <w:rFonts w:ascii="Century Gothic" w:hAnsi="Century Gothic"/>
          <w:b/>
          <w:sz w:val="24"/>
          <w:szCs w:val="24"/>
        </w:rPr>
        <w:t>’Activité</w:t>
      </w:r>
      <w:r w:rsidRPr="00BE20D6">
        <w:rPr>
          <w:rFonts w:ascii="Century Gothic" w:hAnsi="Century Gothic"/>
          <w:b/>
          <w:sz w:val="24"/>
          <w:szCs w:val="24"/>
        </w:rPr>
        <w:t xml:space="preserve">  </w:t>
      </w:r>
      <w:r w:rsidRPr="00BE20D6">
        <w:rPr>
          <w:rFonts w:ascii="Century Gothic" w:hAnsi="Century Gothic"/>
          <w:sz w:val="24"/>
          <w:szCs w:val="24"/>
        </w:rPr>
        <w:t>à un</w:t>
      </w:r>
      <w:r w:rsidRPr="00BE20D6">
        <w:rPr>
          <w:rFonts w:ascii="Century Gothic" w:hAnsi="Century Gothic"/>
          <w:b/>
          <w:sz w:val="24"/>
          <w:szCs w:val="24"/>
        </w:rPr>
        <w:t xml:space="preserve"> animateur  </w:t>
      </w:r>
    </w:p>
    <w:p w:rsidR="00C81342" w:rsidRPr="00BE20D6" w:rsidRDefault="00C81342" w:rsidP="00BE20D6">
      <w:pPr>
        <w:spacing w:after="0" w:line="240" w:lineRule="auto"/>
        <w:ind w:left="284"/>
        <w:jc w:val="center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>Rappel étape</w:t>
      </w:r>
      <w:r w:rsidRPr="00BE20D6">
        <w:rPr>
          <w:noProof/>
          <w:sz w:val="24"/>
          <w:szCs w:val="24"/>
          <w:lang w:eastAsia="fr-FR"/>
        </w:rPr>
        <w:drawing>
          <wp:inline distT="0" distB="0" distL="0" distR="0" wp14:anchorId="60CBFAF9" wp14:editId="0C680C1C">
            <wp:extent cx="554400" cy="434320"/>
            <wp:effectExtent l="0" t="0" r="0" b="4445"/>
            <wp:docPr id="3" name="Image 3" descr="Dessin de Numéro 2 colorie par Membre non inscrit le 28 de Novembre de 2015  à Colorito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in de Numéro 2 colorie par Membre non inscrit le 28 de Novembre de 2015  à Coloritou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1" cy="44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D6">
        <w:rPr>
          <w:rFonts w:ascii="Century Gothic" w:hAnsi="Century Gothic"/>
          <w:sz w:val="24"/>
          <w:szCs w:val="24"/>
        </w:rPr>
        <w:t> </w:t>
      </w:r>
    </w:p>
    <w:p w:rsidR="00C81342" w:rsidRPr="00BE20D6" w:rsidRDefault="00C81342" w:rsidP="00BE20D6">
      <w:pPr>
        <w:spacing w:after="0" w:line="240" w:lineRule="auto"/>
        <w:ind w:left="284"/>
        <w:jc w:val="center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>(Avoir pratiqué</w:t>
      </w:r>
      <w:r w:rsidRPr="00EB3B03">
        <w:rPr>
          <w:rFonts w:ascii="Century Gothic" w:hAnsi="Century Gothic"/>
          <w:b/>
          <w:color w:val="4472C4" w:themeColor="accent5"/>
          <w:sz w:val="24"/>
          <w:szCs w:val="24"/>
        </w:rPr>
        <w:t xml:space="preserve"> 6 activités</w:t>
      </w:r>
      <w:r w:rsidRPr="00BE20D6">
        <w:rPr>
          <w:rFonts w:ascii="Century Gothic" w:hAnsi="Century Gothic"/>
          <w:b/>
          <w:color w:val="4472C4" w:themeColor="accent5"/>
          <w:sz w:val="24"/>
          <w:szCs w:val="24"/>
        </w:rPr>
        <w:t xml:space="preserve"> dont au moins 3 différentes</w:t>
      </w:r>
      <w:r w:rsidRPr="00BE20D6">
        <w:rPr>
          <w:rFonts w:ascii="Century Gothic" w:hAnsi="Century Gothic"/>
          <w:sz w:val="24"/>
          <w:szCs w:val="24"/>
        </w:rPr>
        <w:t xml:space="preserve"> entre juillet et août 2021)</w:t>
      </w:r>
    </w:p>
    <w:p w:rsidR="00C81342" w:rsidRPr="00BE20D6" w:rsidRDefault="00C81342" w:rsidP="00C81342">
      <w:pPr>
        <w:pStyle w:val="Paragraphedeliste"/>
        <w:spacing w:line="240" w:lineRule="auto"/>
        <w:ind w:left="714"/>
        <w:jc w:val="both"/>
        <w:rPr>
          <w:rFonts w:ascii="Century Gothic" w:hAnsi="Century Gothic"/>
          <w:sz w:val="24"/>
          <w:szCs w:val="24"/>
        </w:rPr>
      </w:pPr>
    </w:p>
    <w:p w:rsidR="00C81342" w:rsidRPr="00EB3B03" w:rsidRDefault="00C81342" w:rsidP="00C81342">
      <w:pPr>
        <w:jc w:val="center"/>
        <w:rPr>
          <w:rFonts w:ascii="Century Gothic" w:hAnsi="Century Gothic"/>
          <w:b/>
          <w:color w:val="538135" w:themeColor="accent6" w:themeShade="BF"/>
          <w:sz w:val="36"/>
          <w:szCs w:val="24"/>
        </w:rPr>
      </w:pPr>
      <w:r w:rsidRPr="00EB3B03">
        <w:rPr>
          <w:rFonts w:ascii="Century Gothic" w:hAnsi="Century Gothic"/>
          <w:b/>
          <w:color w:val="538135" w:themeColor="accent6" w:themeShade="BF"/>
          <w:sz w:val="36"/>
          <w:szCs w:val="24"/>
        </w:rPr>
        <w:t>Quand</w:t>
      </w:r>
      <w:r w:rsidR="008C0682">
        <w:rPr>
          <w:rFonts w:ascii="Century Gothic" w:hAnsi="Century Gothic"/>
          <w:b/>
          <w:color w:val="538135" w:themeColor="accent6" w:themeShade="BF"/>
          <w:sz w:val="36"/>
          <w:szCs w:val="24"/>
        </w:rPr>
        <w:t> </w:t>
      </w:r>
      <w:r w:rsidRPr="00EB3B03">
        <w:rPr>
          <w:rFonts w:ascii="Century Gothic" w:hAnsi="Century Gothic"/>
          <w:b/>
          <w:color w:val="538135" w:themeColor="accent6" w:themeShade="BF"/>
          <w:sz w:val="36"/>
          <w:szCs w:val="24"/>
        </w:rPr>
        <w:t xml:space="preserve">le tirage au sort </w:t>
      </w:r>
      <w:r w:rsidR="008C0682" w:rsidRPr="00EB3B03">
        <w:rPr>
          <w:rFonts w:ascii="Century Gothic" w:hAnsi="Century Gothic"/>
          <w:b/>
          <w:color w:val="538135" w:themeColor="accent6" w:themeShade="BF"/>
          <w:sz w:val="36"/>
          <w:szCs w:val="24"/>
        </w:rPr>
        <w:t>aura</w:t>
      </w:r>
      <w:r w:rsidR="008C0682">
        <w:rPr>
          <w:rFonts w:ascii="Century Gothic" w:hAnsi="Century Gothic"/>
          <w:b/>
          <w:color w:val="538135" w:themeColor="accent6" w:themeShade="BF"/>
          <w:sz w:val="36"/>
          <w:szCs w:val="24"/>
        </w:rPr>
        <w:t>- t-il</w:t>
      </w:r>
      <w:r w:rsidRPr="00EB3B03">
        <w:rPr>
          <w:rFonts w:ascii="Century Gothic" w:hAnsi="Century Gothic"/>
          <w:b/>
          <w:color w:val="538135" w:themeColor="accent6" w:themeShade="BF"/>
          <w:sz w:val="36"/>
          <w:szCs w:val="24"/>
        </w:rPr>
        <w:t xml:space="preserve"> lieu ?</w:t>
      </w:r>
    </w:p>
    <w:p w:rsidR="00C81342" w:rsidRPr="00BE20D6" w:rsidRDefault="00C81342" w:rsidP="00C81342">
      <w:pPr>
        <w:pStyle w:val="Paragraphedeliste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 xml:space="preserve">Le </w:t>
      </w:r>
      <w:r w:rsidRPr="00BE20D6">
        <w:rPr>
          <w:rFonts w:ascii="Century Gothic" w:hAnsi="Century Gothic"/>
          <w:b/>
          <w:sz w:val="24"/>
          <w:szCs w:val="24"/>
        </w:rPr>
        <w:t>Dimanche 12 septembre 2021</w:t>
      </w:r>
      <w:r w:rsidRPr="00BE20D6">
        <w:rPr>
          <w:rFonts w:ascii="Century Gothic" w:hAnsi="Century Gothic"/>
          <w:sz w:val="24"/>
          <w:szCs w:val="24"/>
        </w:rPr>
        <w:t xml:space="preserve"> à la Foire aux Associations. En cas d’annulation, le tirage se fera à l’OMS à une date non déterminée.</w:t>
      </w:r>
    </w:p>
    <w:p w:rsidR="00C81342" w:rsidRPr="00BE20D6" w:rsidRDefault="00C81342" w:rsidP="00C81342">
      <w:pPr>
        <w:pStyle w:val="Paragraphedeliste"/>
        <w:spacing w:after="0" w:line="240" w:lineRule="auto"/>
        <w:rPr>
          <w:rFonts w:ascii="Century Gothic" w:hAnsi="Century Gothic"/>
          <w:sz w:val="24"/>
          <w:szCs w:val="24"/>
        </w:rPr>
      </w:pPr>
      <w:r w:rsidRPr="00BE20D6">
        <w:rPr>
          <w:rFonts w:ascii="Century Gothic" w:hAnsi="Century Gothic"/>
          <w:sz w:val="24"/>
          <w:szCs w:val="24"/>
        </w:rPr>
        <w:t>Le gagnant sera prévenu par l’OMS</w:t>
      </w:r>
    </w:p>
    <w:p w:rsidR="00C81342" w:rsidRPr="00BE20D6" w:rsidRDefault="00C81342" w:rsidP="00C81342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81342" w:rsidRPr="00EB3B03" w:rsidRDefault="00C81342" w:rsidP="00C81342">
      <w:pPr>
        <w:jc w:val="center"/>
        <w:rPr>
          <w:rFonts w:ascii="Century Gothic" w:hAnsi="Century Gothic"/>
          <w:b/>
          <w:color w:val="538135" w:themeColor="accent6" w:themeShade="BF"/>
          <w:sz w:val="36"/>
          <w:szCs w:val="36"/>
        </w:rPr>
      </w:pPr>
      <w:r w:rsidRPr="00EB3B03">
        <w:rPr>
          <w:rFonts w:ascii="Century Gothic" w:hAnsi="Century Gothic"/>
          <w:b/>
          <w:color w:val="538135" w:themeColor="accent6" w:themeShade="BF"/>
          <w:sz w:val="36"/>
          <w:szCs w:val="36"/>
        </w:rPr>
        <w:t>Je peux gagner quoi ?</w:t>
      </w:r>
    </w:p>
    <w:p w:rsidR="00C81342" w:rsidRPr="00BE20D6" w:rsidRDefault="00C81342" w:rsidP="00C81342">
      <w:pPr>
        <w:jc w:val="center"/>
        <w:rPr>
          <w:rFonts w:ascii="Century Gothic" w:hAnsi="Century Gothic"/>
          <w:b/>
          <w:color w:val="538135" w:themeColor="accent6" w:themeShade="BF"/>
          <w:sz w:val="24"/>
          <w:szCs w:val="24"/>
        </w:rPr>
      </w:pPr>
    </w:p>
    <w:p w:rsidR="00C81342" w:rsidRPr="006452C4" w:rsidRDefault="006452C4" w:rsidP="00C81342">
      <w:pPr>
        <w:jc w:val="center"/>
        <w:rPr>
          <w:rFonts w:ascii="Century Gothic" w:hAnsi="Century Gothic"/>
          <w:b/>
          <w:sz w:val="24"/>
          <w:szCs w:val="24"/>
        </w:rPr>
      </w:pPr>
      <w:r w:rsidRPr="006452C4">
        <w:rPr>
          <w:rFonts w:ascii="Century Gothic" w:hAnsi="Century Gothic"/>
          <w:b/>
          <w:sz w:val="24"/>
          <w:szCs w:val="24"/>
        </w:rPr>
        <w:t xml:space="preserve">A définir </w:t>
      </w:r>
      <w:bookmarkStart w:id="0" w:name="_GoBack"/>
      <w:bookmarkEnd w:id="0"/>
    </w:p>
    <w:p w:rsidR="00EB3B03" w:rsidRPr="00BE20D6" w:rsidRDefault="00EB3B03" w:rsidP="00C81342">
      <w:pPr>
        <w:jc w:val="center"/>
        <w:rPr>
          <w:rFonts w:ascii="Century Gothic" w:hAnsi="Century Gothic"/>
          <w:b/>
          <w:color w:val="538135" w:themeColor="accent6" w:themeShade="BF"/>
          <w:sz w:val="24"/>
          <w:szCs w:val="24"/>
        </w:rPr>
      </w:pPr>
    </w:p>
    <w:p w:rsidR="00C81342" w:rsidRPr="00BE20D6" w:rsidRDefault="00BE20D6" w:rsidP="00C81342">
      <w:pPr>
        <w:jc w:val="center"/>
        <w:rPr>
          <w:rFonts w:ascii="Century Gothic" w:hAnsi="Century Gothic"/>
          <w:b/>
          <w:color w:val="538135" w:themeColor="accent6" w:themeShade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084B8A5" wp14:editId="3EAC7645">
            <wp:extent cx="647065" cy="578485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tion-303861_960_720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921" w:rsidRDefault="00C81342" w:rsidP="00EA2921">
      <w:pPr>
        <w:spacing w:after="0"/>
        <w:jc w:val="center"/>
        <w:rPr>
          <w:rFonts w:ascii="Century Gothic" w:hAnsi="Century Gothic"/>
          <w:color w:val="FF0000"/>
          <w:sz w:val="28"/>
          <w:szCs w:val="24"/>
        </w:rPr>
      </w:pPr>
      <w:r w:rsidRPr="00EA2921">
        <w:rPr>
          <w:rFonts w:ascii="Century Gothic" w:hAnsi="Century Gothic"/>
          <w:color w:val="FF0000"/>
          <w:sz w:val="28"/>
          <w:szCs w:val="24"/>
        </w:rPr>
        <w:t>L’OMS se réserve le droit d’annuler un Pass’</w:t>
      </w:r>
      <w:r w:rsidR="008C0682" w:rsidRPr="00EA2921">
        <w:rPr>
          <w:rFonts w:ascii="Century Gothic" w:hAnsi="Century Gothic"/>
          <w:color w:val="FF0000"/>
          <w:sz w:val="28"/>
          <w:szCs w:val="24"/>
        </w:rPr>
        <w:t>Activité</w:t>
      </w:r>
      <w:r w:rsidRPr="00EA2921">
        <w:rPr>
          <w:rFonts w:ascii="Century Gothic" w:hAnsi="Century Gothic"/>
          <w:color w:val="FF0000"/>
          <w:sz w:val="28"/>
          <w:szCs w:val="24"/>
        </w:rPr>
        <w:t xml:space="preserve"> </w:t>
      </w:r>
    </w:p>
    <w:p w:rsidR="00C81342" w:rsidRPr="00EA2921" w:rsidRDefault="00C81342" w:rsidP="00EA2921">
      <w:pPr>
        <w:spacing w:after="0"/>
        <w:jc w:val="center"/>
        <w:rPr>
          <w:rFonts w:ascii="Century Gothic" w:hAnsi="Century Gothic"/>
          <w:color w:val="FF0000"/>
          <w:sz w:val="28"/>
          <w:szCs w:val="24"/>
        </w:rPr>
      </w:pPr>
      <w:r w:rsidRPr="00EA2921">
        <w:rPr>
          <w:rFonts w:ascii="Century Gothic" w:hAnsi="Century Gothic"/>
          <w:color w:val="FF0000"/>
          <w:sz w:val="28"/>
          <w:szCs w:val="24"/>
        </w:rPr>
        <w:t>si les coordonnées ne sont pas lisibles.</w:t>
      </w:r>
    </w:p>
    <w:p w:rsidR="00DD2078" w:rsidRDefault="001770A6"/>
    <w:sectPr w:rsidR="00DD2078" w:rsidSect="008C0682">
      <w:headerReference w:type="even" r:id="rId16"/>
      <w:headerReference w:type="first" r:id="rId17"/>
      <w:pgSz w:w="11907" w:h="16839" w:code="9"/>
      <w:pgMar w:top="284" w:right="708" w:bottom="2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A6" w:rsidRDefault="001770A6" w:rsidP="00BE20D6">
      <w:pPr>
        <w:spacing w:after="0" w:line="240" w:lineRule="auto"/>
      </w:pPr>
      <w:r>
        <w:separator/>
      </w:r>
    </w:p>
  </w:endnote>
  <w:endnote w:type="continuationSeparator" w:id="0">
    <w:p w:rsidR="001770A6" w:rsidRDefault="001770A6" w:rsidP="00BE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A6" w:rsidRDefault="001770A6" w:rsidP="00BE20D6">
      <w:pPr>
        <w:spacing w:after="0" w:line="240" w:lineRule="auto"/>
      </w:pPr>
      <w:r>
        <w:separator/>
      </w:r>
    </w:p>
  </w:footnote>
  <w:footnote w:type="continuationSeparator" w:id="0">
    <w:p w:rsidR="001770A6" w:rsidRDefault="001770A6" w:rsidP="00BE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8E" w:rsidRDefault="001770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793110" o:spid="_x0000_s2050" type="#_x0000_t75" style="position:absolute;margin-left:0;margin-top:0;width:453.35pt;height:312.15pt;z-index:-251656192;mso-position-horizontal:center;mso-position-horizontal-relative:margin;mso-position-vertical:center;mso-position-vertical-relative:margin" o:allowincell="f">
          <v:imagedata r:id="rId1" o:title="Logo_OMS_20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8E" w:rsidRDefault="001770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793109" o:spid="_x0000_s2049" type="#_x0000_t75" style="position:absolute;margin-left:0;margin-top:0;width:453.35pt;height:312.15pt;z-index:-251657216;mso-position-horizontal:center;mso-position-horizontal-relative:margin;mso-position-vertical:center;mso-position-vertical-relative:margin" o:allowincell="f">
          <v:imagedata r:id="rId1" o:title="Logo_OMS_20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3ACA"/>
    <w:multiLevelType w:val="hybridMultilevel"/>
    <w:tmpl w:val="2D209B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42"/>
    <w:rsid w:val="000D36FC"/>
    <w:rsid w:val="001770A6"/>
    <w:rsid w:val="0018694E"/>
    <w:rsid w:val="005E38B1"/>
    <w:rsid w:val="006452C4"/>
    <w:rsid w:val="006E5DBA"/>
    <w:rsid w:val="008C0682"/>
    <w:rsid w:val="008D1C32"/>
    <w:rsid w:val="00A77437"/>
    <w:rsid w:val="00AC44B5"/>
    <w:rsid w:val="00BE20D6"/>
    <w:rsid w:val="00C81342"/>
    <w:rsid w:val="00CE4528"/>
    <w:rsid w:val="00EA2921"/>
    <w:rsid w:val="00E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D8D50FA-18A3-456F-A25A-5F5D1EC0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342"/>
  </w:style>
  <w:style w:type="paragraph" w:styleId="Pieddepage">
    <w:name w:val="footer"/>
    <w:basedOn w:val="Normal"/>
    <w:link w:val="PieddepageCar"/>
    <w:uiPriority w:val="99"/>
    <w:unhideWhenUsed/>
    <w:rsid w:val="00C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342"/>
  </w:style>
  <w:style w:type="paragraph" w:styleId="Paragraphedeliste">
    <w:name w:val="List Paragraph"/>
    <w:basedOn w:val="Normal"/>
    <w:uiPriority w:val="34"/>
    <w:qFormat/>
    <w:rsid w:val="00C813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Tri par nom" Version="2003"/>
</file>

<file path=customXml/itemProps1.xml><?xml version="1.0" encoding="utf-8"?>
<ds:datastoreItem xmlns:ds="http://schemas.openxmlformats.org/officeDocument/2006/customXml" ds:itemID="{37648DB1-FABE-4EC6-AF2C-F2B0FFD4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2021-06-22T13:53:00Z</cp:lastPrinted>
  <dcterms:created xsi:type="dcterms:W3CDTF">2021-06-22T12:51:00Z</dcterms:created>
  <dcterms:modified xsi:type="dcterms:W3CDTF">2021-06-25T10:43:00Z</dcterms:modified>
</cp:coreProperties>
</file>